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9185"/>
      <w:bookmarkStart w:id="1" w:name="_Toc415128691"/>
      <w:bookmarkStart w:id="2" w:name="_Toc415842354"/>
      <w:bookmarkStart w:id="3" w:name="_Toc415150015"/>
      <w:r>
        <w:rPr>
          <w:rFonts w:hint="eastAsia" w:asciiTheme="minorEastAsia" w:hAnsiTheme="minorEastAsia"/>
          <w:b/>
          <w:sz w:val="22"/>
        </w:rPr>
        <w:t>关于拟接收于艺海、杨蔚等4人为预备党员的公示</w:t>
      </w:r>
      <w:bookmarkEnd w:id="0"/>
      <w:bookmarkEnd w:id="1"/>
      <w:bookmarkEnd w:id="2"/>
      <w:bookmarkEnd w:id="3"/>
    </w:p>
    <w:p>
      <w:pPr>
        <w:spacing w:line="380" w:lineRule="exact"/>
        <w:rPr>
          <w:rFonts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信息学院自动化本第二党支部拟于近期讨论接收于艺海、杨蔚、郭梦龙、薛名家等4人为中共预备党员。现将有关情况公示如下：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于艺海，男，汉族，2001年7月2日出生，高中学历，山东省日照市莒县人，籍贯山东省日债市莒县，2007年9月至2013年6月就读于山东省日照市莒县第一实验小学，2013年9月至2016年6月就读于山东省日照市莒县第三中学，2016年9月至2019年6月就读于山东省日照市莒县第一中学。2019年9月至今就读于中国石油大学（北京）。现任自动化本19-2班学习委员，曾获校级三等奖学金，校三好学生。2019年9月15日提出入党申请，2020年3月20日</w:t>
      </w:r>
      <w:r>
        <w:rPr>
          <w:rFonts w:ascii="宋体" w:hAnsi="宋体" w:eastAsia="宋体"/>
          <w:sz w:val="20"/>
          <w:szCs w:val="20"/>
        </w:rPr>
        <w:t>经党支部研究确定为入党积极分子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2021年9月20日被列为发展对象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eastAsia="宋体"/>
          <w:sz w:val="20"/>
          <w:szCs w:val="20"/>
        </w:rPr>
        <w:t>政治审查合格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培养联系人为</w:t>
      </w:r>
      <w:r>
        <w:rPr>
          <w:rFonts w:hint="eastAsia" w:ascii="宋体" w:hAnsi="宋体" w:eastAsia="宋体"/>
          <w:sz w:val="20"/>
          <w:szCs w:val="20"/>
        </w:rPr>
        <w:t>张东明</w:t>
      </w:r>
      <w:r>
        <w:rPr>
          <w:rFonts w:hint="eastAsia" w:ascii="宋体" w:hAnsi="宋体"/>
          <w:sz w:val="20"/>
          <w:szCs w:val="20"/>
        </w:rPr>
        <w:t>、张克成。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20年6月因党支部人员变动，培养联系人变更为张东明、李文韬。</w:t>
      </w:r>
      <w:r>
        <w:rPr>
          <w:rFonts w:ascii="宋体" w:hAnsi="宋体"/>
          <w:sz w:val="20"/>
          <w:szCs w:val="20"/>
        </w:rPr>
        <w:t>2020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12</w:t>
      </w:r>
      <w:r>
        <w:rPr>
          <w:rFonts w:hint="eastAsia" w:ascii="宋体" w:hAnsi="宋体"/>
          <w:sz w:val="20"/>
          <w:szCs w:val="20"/>
        </w:rPr>
        <w:t>月因党支部人员变动，培养联系人变为王若暄、杨晓东。</w:t>
      </w:r>
      <w:r>
        <w:rPr>
          <w:rFonts w:hint="eastAsia" w:ascii="宋体" w:hAnsi="宋体" w:eastAsia="宋体"/>
          <w:szCs w:val="21"/>
        </w:rPr>
        <w:t>2</w:t>
      </w:r>
      <w:r>
        <w:rPr>
          <w:rFonts w:ascii="宋体" w:hAnsi="宋体" w:eastAsia="宋体"/>
          <w:szCs w:val="21"/>
        </w:rPr>
        <w:t>02</w:t>
      </w:r>
      <w:r>
        <w:rPr>
          <w:rFonts w:hint="eastAsia" w:ascii="宋体" w:hAnsi="宋体" w:eastAsia="宋体"/>
          <w:szCs w:val="21"/>
        </w:rPr>
        <w:t>1年1</w:t>
      </w:r>
      <w:r>
        <w:rPr>
          <w:rFonts w:ascii="宋体" w:hAnsi="宋体" w:eastAsia="宋体"/>
          <w:szCs w:val="21"/>
        </w:rPr>
        <w:t>2</w:t>
      </w:r>
      <w:r>
        <w:rPr>
          <w:rFonts w:hint="eastAsia" w:ascii="宋体" w:hAnsi="宋体" w:eastAsia="宋体"/>
          <w:szCs w:val="21"/>
        </w:rPr>
        <w:t>月，由于党支部人员变动，培养联系人变更为蒋昆、朱家乐。2022年6月，由于党支部人员变动，培养联系人变更为李尚赫、娄宇昂。</w:t>
      </w:r>
      <w:r>
        <w:rPr>
          <w:rFonts w:ascii="宋体" w:hAnsi="宋体" w:eastAsia="宋体"/>
          <w:sz w:val="20"/>
          <w:szCs w:val="20"/>
        </w:rPr>
        <w:t>参加过入党积极分子集中培训和发展对象集中培训</w:t>
      </w:r>
      <w:r>
        <w:rPr>
          <w:rFonts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均圆满完成</w:t>
      </w:r>
      <w:r>
        <w:rPr>
          <w:rFonts w:ascii="宋体" w:hAnsi="宋体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杨蔚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女</w:t>
      </w:r>
      <w:r>
        <w:rPr>
          <w:rFonts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汉族，</w:t>
      </w:r>
      <w:r>
        <w:rPr>
          <w:rFonts w:ascii="宋体" w:hAnsi="宋体" w:eastAsia="宋体"/>
          <w:sz w:val="20"/>
          <w:szCs w:val="20"/>
        </w:rPr>
        <w:t>200</w:t>
      </w:r>
      <w:r>
        <w:rPr>
          <w:rFonts w:hint="eastAsia" w:ascii="宋体" w:hAnsi="宋体" w:eastAsia="宋体"/>
          <w:sz w:val="20"/>
          <w:szCs w:val="20"/>
        </w:rPr>
        <w:t>2</w:t>
      </w:r>
      <w:r>
        <w:rPr>
          <w:rFonts w:ascii="宋体" w:hAnsi="宋体" w:eastAsia="宋体"/>
          <w:sz w:val="20"/>
          <w:szCs w:val="20"/>
        </w:rPr>
        <w:t>年</w:t>
      </w:r>
      <w:r>
        <w:rPr>
          <w:rFonts w:hint="eastAsia" w:ascii="宋体" w:hAnsi="宋体" w:eastAsia="宋体"/>
          <w:sz w:val="20"/>
          <w:szCs w:val="20"/>
        </w:rPr>
        <w:t>9</w:t>
      </w:r>
      <w:r>
        <w:rPr>
          <w:rFonts w:ascii="宋体" w:hAnsi="宋体" w:eastAsia="宋体"/>
          <w:sz w:val="20"/>
          <w:szCs w:val="20"/>
        </w:rPr>
        <w:t>月</w:t>
      </w:r>
      <w:r>
        <w:rPr>
          <w:rFonts w:hint="eastAsia" w:ascii="宋体" w:hAnsi="宋体" w:eastAsia="宋体"/>
          <w:sz w:val="20"/>
          <w:szCs w:val="20"/>
        </w:rPr>
        <w:t>23日</w:t>
      </w:r>
      <w:r>
        <w:rPr>
          <w:rFonts w:ascii="宋体" w:hAnsi="宋体" w:eastAsia="宋体"/>
          <w:sz w:val="20"/>
          <w:szCs w:val="20"/>
        </w:rPr>
        <w:t>出生</w:t>
      </w:r>
      <w:r>
        <w:rPr>
          <w:rFonts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高中学历</w:t>
      </w:r>
      <w:r>
        <w:rPr>
          <w:rFonts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河南省信阳市浉河区人，籍贯河南省信阳市，</w:t>
      </w:r>
      <w:r>
        <w:rPr>
          <w:rFonts w:ascii="宋体" w:hAnsi="宋体"/>
          <w:sz w:val="20"/>
          <w:szCs w:val="20"/>
        </w:rPr>
        <w:t>200</w:t>
      </w:r>
      <w:r>
        <w:rPr>
          <w:rFonts w:hint="eastAsia" w:ascii="宋体" w:hAnsi="宋体"/>
          <w:sz w:val="20"/>
          <w:szCs w:val="20"/>
        </w:rPr>
        <w:t>8年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月至</w:t>
      </w:r>
      <w:r>
        <w:rPr>
          <w:rFonts w:ascii="宋体" w:hAnsi="宋体"/>
          <w:sz w:val="20"/>
          <w:szCs w:val="20"/>
        </w:rPr>
        <w:t>201</w:t>
      </w:r>
      <w:r>
        <w:rPr>
          <w:rFonts w:hint="eastAsia" w:ascii="宋体" w:hAnsi="宋体"/>
          <w:sz w:val="20"/>
          <w:szCs w:val="20"/>
        </w:rPr>
        <w:t>4年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月就读于河南省信阳市第九小学，</w:t>
      </w:r>
      <w:r>
        <w:rPr>
          <w:rFonts w:ascii="宋体" w:hAnsi="宋体"/>
          <w:sz w:val="20"/>
          <w:szCs w:val="20"/>
        </w:rPr>
        <w:t>201</w:t>
      </w:r>
      <w:r>
        <w:rPr>
          <w:rFonts w:hint="eastAsia" w:ascii="宋体" w:hAnsi="宋体"/>
          <w:sz w:val="20"/>
          <w:szCs w:val="20"/>
        </w:rPr>
        <w:t>4年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月至</w:t>
      </w:r>
      <w:r>
        <w:rPr>
          <w:rFonts w:ascii="宋体" w:hAnsi="宋体"/>
          <w:sz w:val="20"/>
          <w:szCs w:val="20"/>
        </w:rPr>
        <w:t>2017</w:t>
      </w:r>
      <w:r>
        <w:rPr>
          <w:rFonts w:hint="eastAsia" w:ascii="宋体" w:hAnsi="宋体"/>
          <w:sz w:val="20"/>
          <w:szCs w:val="20"/>
        </w:rPr>
        <w:t>年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月就读于河南省信阳市第九中学，</w:t>
      </w:r>
      <w:r>
        <w:rPr>
          <w:rFonts w:ascii="宋体" w:hAnsi="宋体"/>
          <w:sz w:val="20"/>
          <w:szCs w:val="20"/>
        </w:rPr>
        <w:t>2017</w:t>
      </w:r>
      <w:r>
        <w:rPr>
          <w:rFonts w:hint="eastAsia" w:ascii="宋体" w:hAnsi="宋体"/>
          <w:sz w:val="20"/>
          <w:szCs w:val="20"/>
        </w:rPr>
        <w:t>年9月至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20年</w:t>
      </w:r>
      <w:r>
        <w:rPr>
          <w:rFonts w:ascii="宋体" w:hAnsi="宋体"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>月就读于河南省信阳市第二高级中学。</w:t>
      </w:r>
      <w:r>
        <w:rPr>
          <w:rFonts w:ascii="宋体" w:hAnsi="宋体"/>
          <w:sz w:val="20"/>
          <w:szCs w:val="20"/>
        </w:rPr>
        <w:t>20</w:t>
      </w:r>
      <w:r>
        <w:rPr>
          <w:rFonts w:hint="eastAsia" w:ascii="宋体" w:hAnsi="宋体"/>
          <w:sz w:val="20"/>
          <w:szCs w:val="20"/>
        </w:rPr>
        <w:t>20年</w:t>
      </w:r>
      <w:r>
        <w:rPr>
          <w:rFonts w:ascii="宋体" w:hAnsi="宋体"/>
          <w:sz w:val="20"/>
          <w:szCs w:val="20"/>
        </w:rPr>
        <w:t>9</w:t>
      </w:r>
      <w:r>
        <w:rPr>
          <w:rFonts w:hint="eastAsia" w:ascii="宋体" w:hAnsi="宋体"/>
          <w:sz w:val="20"/>
          <w:szCs w:val="20"/>
        </w:rPr>
        <w:t>月至今就读于中国石油大学（北京）。</w:t>
      </w:r>
      <w:r>
        <w:rPr>
          <w:rFonts w:ascii="宋体" w:hAnsi="宋体" w:eastAsia="宋体"/>
          <w:sz w:val="20"/>
          <w:szCs w:val="20"/>
        </w:rPr>
        <w:t>现任信息科学与工程学院</w:t>
      </w:r>
      <w:r>
        <w:rPr>
          <w:rFonts w:hint="eastAsia" w:ascii="宋体" w:hAnsi="宋体" w:eastAsia="宋体"/>
          <w:sz w:val="20"/>
          <w:szCs w:val="20"/>
        </w:rPr>
        <w:t>自动化20-2班安全委员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曾获校级</w:t>
      </w:r>
      <w:r>
        <w:rPr>
          <w:rFonts w:hint="eastAsia" w:ascii="宋体" w:hAnsi="宋体" w:eastAsia="宋体"/>
          <w:sz w:val="20"/>
          <w:szCs w:val="20"/>
        </w:rPr>
        <w:t>二</w:t>
      </w:r>
      <w:r>
        <w:rPr>
          <w:rFonts w:ascii="宋体" w:hAnsi="宋体" w:eastAsia="宋体"/>
          <w:sz w:val="20"/>
          <w:szCs w:val="20"/>
        </w:rPr>
        <w:t>等奖学金</w:t>
      </w:r>
      <w:r>
        <w:rPr>
          <w:rFonts w:hint="eastAsia" w:ascii="宋体" w:hAnsi="宋体" w:eastAsia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参加</w:t>
      </w:r>
      <w:r>
        <w:rPr>
          <w:rFonts w:ascii="宋体" w:hAnsi="宋体"/>
          <w:sz w:val="20"/>
          <w:szCs w:val="20"/>
        </w:rPr>
        <w:t>2022</w:t>
      </w:r>
      <w:r>
        <w:rPr>
          <w:rFonts w:hint="eastAsia" w:ascii="宋体" w:hAnsi="宋体"/>
          <w:sz w:val="20"/>
          <w:szCs w:val="20"/>
        </w:rPr>
        <w:t>北京冬奥会、冬残奥会志愿活动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eastAsia="宋体"/>
          <w:sz w:val="20"/>
          <w:szCs w:val="20"/>
        </w:rPr>
        <w:t>20</w:t>
      </w:r>
      <w:r>
        <w:rPr>
          <w:rFonts w:hint="eastAsia" w:ascii="宋体" w:hAnsi="宋体" w:eastAsia="宋体"/>
          <w:sz w:val="20"/>
          <w:szCs w:val="20"/>
        </w:rPr>
        <w:t>21</w:t>
      </w:r>
      <w:r>
        <w:rPr>
          <w:rFonts w:ascii="宋体" w:hAnsi="宋体" w:eastAsia="宋体"/>
          <w:sz w:val="20"/>
          <w:szCs w:val="20"/>
        </w:rPr>
        <w:t>年</w:t>
      </w:r>
      <w:r>
        <w:rPr>
          <w:rFonts w:hint="eastAsia" w:ascii="宋体" w:hAnsi="宋体" w:eastAsia="宋体"/>
          <w:sz w:val="20"/>
          <w:szCs w:val="20"/>
        </w:rPr>
        <w:t>2</w:t>
      </w:r>
      <w:r>
        <w:rPr>
          <w:rFonts w:ascii="宋体" w:hAnsi="宋体" w:eastAsia="宋体"/>
          <w:sz w:val="20"/>
          <w:szCs w:val="20"/>
        </w:rPr>
        <w:t>月1</w:t>
      </w:r>
      <w:r>
        <w:rPr>
          <w:rFonts w:hint="eastAsia" w:ascii="宋体" w:hAnsi="宋体" w:eastAsia="宋体"/>
          <w:sz w:val="20"/>
          <w:szCs w:val="20"/>
        </w:rPr>
        <w:t>3</w:t>
      </w:r>
      <w:r>
        <w:rPr>
          <w:rFonts w:ascii="宋体" w:hAnsi="宋体" w:eastAsia="宋体"/>
          <w:sz w:val="20"/>
          <w:szCs w:val="20"/>
        </w:rPr>
        <w:t>日提出入党申请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20</w:t>
      </w:r>
      <w:r>
        <w:rPr>
          <w:rFonts w:hint="eastAsia" w:ascii="宋体" w:hAnsi="宋体" w:eastAsia="宋体"/>
          <w:sz w:val="20"/>
          <w:szCs w:val="20"/>
        </w:rPr>
        <w:t>21</w:t>
      </w:r>
      <w:r>
        <w:rPr>
          <w:rFonts w:ascii="宋体" w:hAnsi="宋体" w:eastAsia="宋体"/>
          <w:sz w:val="20"/>
          <w:szCs w:val="20"/>
        </w:rPr>
        <w:t>年</w:t>
      </w:r>
      <w:r>
        <w:rPr>
          <w:rFonts w:hint="eastAsia" w:ascii="宋体" w:hAnsi="宋体" w:eastAsia="宋体"/>
          <w:sz w:val="20"/>
          <w:szCs w:val="20"/>
        </w:rPr>
        <w:t>3</w:t>
      </w:r>
      <w:r>
        <w:rPr>
          <w:rFonts w:ascii="宋体" w:hAnsi="宋体" w:eastAsia="宋体"/>
          <w:sz w:val="20"/>
          <w:szCs w:val="20"/>
        </w:rPr>
        <w:t>月2</w:t>
      </w:r>
      <w:r>
        <w:rPr>
          <w:rFonts w:hint="eastAsia" w:ascii="宋体" w:hAnsi="宋体" w:eastAsia="宋体"/>
          <w:sz w:val="20"/>
          <w:szCs w:val="20"/>
        </w:rPr>
        <w:t>5</w:t>
      </w:r>
      <w:r>
        <w:rPr>
          <w:rFonts w:ascii="宋体" w:hAnsi="宋体" w:eastAsia="宋体"/>
          <w:sz w:val="20"/>
          <w:szCs w:val="20"/>
        </w:rPr>
        <w:t>日经党支部研究确定为入党积极分子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202</w:t>
      </w:r>
      <w:r>
        <w:rPr>
          <w:rFonts w:hint="eastAsia" w:ascii="宋体" w:hAnsi="宋体" w:eastAsia="宋体"/>
          <w:sz w:val="20"/>
          <w:szCs w:val="20"/>
        </w:rPr>
        <w:t>2</w:t>
      </w:r>
      <w:r>
        <w:rPr>
          <w:rFonts w:ascii="宋体" w:hAnsi="宋体" w:eastAsia="宋体"/>
          <w:sz w:val="20"/>
          <w:szCs w:val="20"/>
        </w:rPr>
        <w:t>年</w:t>
      </w:r>
      <w:r>
        <w:rPr>
          <w:rFonts w:hint="eastAsia" w:ascii="宋体" w:hAnsi="宋体" w:eastAsia="宋体"/>
          <w:sz w:val="20"/>
          <w:szCs w:val="20"/>
        </w:rPr>
        <w:t>10</w:t>
      </w:r>
      <w:r>
        <w:rPr>
          <w:rFonts w:ascii="宋体" w:hAnsi="宋体" w:eastAsia="宋体"/>
          <w:sz w:val="20"/>
          <w:szCs w:val="20"/>
        </w:rPr>
        <w:t>月</w:t>
      </w:r>
      <w:r>
        <w:rPr>
          <w:rFonts w:hint="eastAsia" w:ascii="宋体" w:hAnsi="宋体" w:eastAsia="宋体"/>
          <w:sz w:val="20"/>
          <w:szCs w:val="20"/>
        </w:rPr>
        <w:t>12</w:t>
      </w:r>
      <w:r>
        <w:rPr>
          <w:rFonts w:ascii="宋体" w:hAnsi="宋体" w:eastAsia="宋体"/>
          <w:sz w:val="20"/>
          <w:szCs w:val="20"/>
        </w:rPr>
        <w:t>日被列为发展对象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eastAsia="宋体"/>
          <w:sz w:val="20"/>
          <w:szCs w:val="20"/>
        </w:rPr>
        <w:t>政治审查合格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培养联系人为</w:t>
      </w:r>
      <w:r>
        <w:rPr>
          <w:rFonts w:hint="eastAsia" w:ascii="宋体" w:hAnsi="宋体"/>
          <w:sz w:val="20"/>
          <w:szCs w:val="20"/>
        </w:rPr>
        <w:t>王若暄、</w:t>
      </w:r>
      <w:r>
        <w:rPr>
          <w:rFonts w:hint="eastAsia" w:asciiTheme="minorEastAsia" w:hAnsiTheme="minorEastAsia"/>
          <w:sz w:val="20"/>
          <w:szCs w:val="20"/>
        </w:rPr>
        <w:t>张晓萌</w:t>
      </w:r>
      <w:r>
        <w:rPr>
          <w:rFonts w:ascii="宋体" w:hAnsi="宋体"/>
          <w:sz w:val="20"/>
          <w:szCs w:val="20"/>
        </w:rPr>
        <w:t>，20</w:t>
      </w:r>
      <w:r>
        <w:rPr>
          <w:rFonts w:hint="eastAsia" w:ascii="宋体" w:hAnsi="宋体"/>
          <w:sz w:val="20"/>
          <w:szCs w:val="20"/>
        </w:rPr>
        <w:t>21年</w:t>
      </w:r>
      <w:r>
        <w:rPr>
          <w:rFonts w:ascii="宋体" w:hAnsi="宋体"/>
          <w:sz w:val="20"/>
          <w:szCs w:val="20"/>
        </w:rPr>
        <w:t>12</w:t>
      </w:r>
      <w:r>
        <w:rPr>
          <w:rFonts w:hint="eastAsia" w:ascii="宋体" w:hAnsi="宋体"/>
          <w:sz w:val="20"/>
          <w:szCs w:val="20"/>
        </w:rPr>
        <w:t>月因党支部人员变动，培养联系人变更为</w:t>
      </w:r>
      <w:r>
        <w:rPr>
          <w:rFonts w:hint="eastAsia" w:asciiTheme="minorEastAsia" w:hAnsiTheme="minorEastAsia"/>
          <w:sz w:val="20"/>
          <w:szCs w:val="20"/>
        </w:rPr>
        <w:t>蒋昆、朱家乐</w:t>
      </w:r>
      <w:r>
        <w:rPr>
          <w:rFonts w:hint="eastAsia" w:ascii="宋体" w:hAnsi="宋体"/>
          <w:sz w:val="20"/>
          <w:szCs w:val="20"/>
        </w:rPr>
        <w:t>，</w:t>
      </w:r>
      <w:r>
        <w:rPr>
          <w:rFonts w:ascii="宋体" w:hAnsi="宋体"/>
          <w:sz w:val="20"/>
          <w:szCs w:val="20"/>
        </w:rPr>
        <w:t>202</w:t>
      </w:r>
      <w:r>
        <w:rPr>
          <w:rFonts w:hint="eastAsia" w:ascii="宋体" w:hAnsi="宋体"/>
          <w:sz w:val="20"/>
          <w:szCs w:val="20"/>
        </w:rPr>
        <w:t>2年6月因党支部人员变动，培养联系人变更为李文韬、苏星源，</w:t>
      </w:r>
      <w:r>
        <w:rPr>
          <w:rFonts w:hint="eastAsia" w:asciiTheme="minorEastAsia" w:hAnsiTheme="minorEastAsia"/>
          <w:sz w:val="20"/>
          <w:szCs w:val="20"/>
        </w:rPr>
        <w:t>2022年10月因党支部人员变动，培养联系人变更为</w:t>
      </w:r>
      <w:r>
        <w:rPr>
          <w:rFonts w:hint="eastAsia" w:ascii="宋体" w:hAnsi="宋体" w:eastAsia="宋体"/>
          <w:sz w:val="20"/>
          <w:szCs w:val="20"/>
        </w:rPr>
        <w:t>李尚赫、娄宇昂</w:t>
      </w:r>
      <w:r>
        <w:rPr>
          <w:rFonts w:hint="eastAsia" w:asciiTheme="minorEastAsia" w:hAnsiTheme="minorEastAsia"/>
          <w:sz w:val="20"/>
          <w:szCs w:val="20"/>
        </w:rPr>
        <w:t>，</w:t>
      </w:r>
      <w:r>
        <w:rPr>
          <w:rFonts w:ascii="宋体" w:hAnsi="宋体" w:eastAsia="宋体"/>
          <w:sz w:val="20"/>
          <w:szCs w:val="20"/>
        </w:rPr>
        <w:t>入党介绍人为</w:t>
      </w:r>
      <w:r>
        <w:rPr>
          <w:rFonts w:hint="eastAsia" w:ascii="宋体" w:hAnsi="宋体" w:eastAsia="宋体"/>
          <w:sz w:val="20"/>
          <w:szCs w:val="20"/>
        </w:rPr>
        <w:t>李尚赫、娄宇昂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eastAsia="宋体"/>
          <w:sz w:val="20"/>
          <w:szCs w:val="20"/>
        </w:rPr>
        <w:t>参加过入党积极分子集中培训和发展对象集中培训</w:t>
      </w:r>
      <w:r>
        <w:rPr>
          <w:rFonts w:ascii="宋体" w:hAnsi="宋体"/>
          <w:sz w:val="20"/>
          <w:szCs w:val="20"/>
        </w:rPr>
        <w:t>，</w:t>
      </w:r>
      <w:r>
        <w:rPr>
          <w:rFonts w:hint="eastAsia" w:ascii="宋体" w:hAnsi="宋体"/>
          <w:sz w:val="20"/>
          <w:szCs w:val="20"/>
        </w:rPr>
        <w:t>均圆满完成</w:t>
      </w:r>
      <w:r>
        <w:rPr>
          <w:rFonts w:ascii="宋体" w:hAnsi="宋体"/>
          <w:sz w:val="20"/>
          <w:szCs w:val="20"/>
        </w:rPr>
        <w:t>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郭梦龙，男，汉族，200</w:t>
      </w:r>
      <w:r>
        <w:rPr>
          <w:rFonts w:asciiTheme="minorEastAsia" w:hAnsiTheme="minorEastAsia"/>
          <w:sz w:val="20"/>
          <w:szCs w:val="20"/>
        </w:rPr>
        <w:t>0</w:t>
      </w:r>
      <w:r>
        <w:rPr>
          <w:rFonts w:hint="eastAsia" w:asciiTheme="minorEastAsia" w:hAnsiTheme="minorEastAsia"/>
          <w:sz w:val="20"/>
          <w:szCs w:val="20"/>
        </w:rPr>
        <w:t>年1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月7日出生，高中学历，宁夏回族自治区中卫市中宁县人，籍贯宁夏回族自治区中卫市中宁县，200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年9月至201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年6月就读于宁夏中卫市中宁县第二小学，201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年9月至201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hint="eastAsia" w:asciiTheme="minorEastAsia" w:hAnsiTheme="minorEastAsia"/>
          <w:sz w:val="20"/>
          <w:szCs w:val="20"/>
        </w:rPr>
        <w:t>年6月就读于宁夏中卫市中宁县第六中学，201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hint="eastAsia" w:asciiTheme="minorEastAsia" w:hAnsiTheme="minorEastAsia"/>
          <w:sz w:val="20"/>
          <w:szCs w:val="20"/>
        </w:rPr>
        <w:t>年9月至</w:t>
      </w:r>
      <w:r>
        <w:rPr>
          <w:rFonts w:asciiTheme="minorEastAsia" w:hAnsiTheme="minorEastAsia"/>
          <w:sz w:val="20"/>
          <w:szCs w:val="20"/>
        </w:rPr>
        <w:t>2018</w:t>
      </w:r>
      <w:r>
        <w:rPr>
          <w:rFonts w:hint="eastAsia" w:asciiTheme="minorEastAsia" w:hAnsiTheme="minorEastAsia"/>
          <w:sz w:val="20"/>
          <w:szCs w:val="20"/>
        </w:rPr>
        <w:t>年6月就读于宁夏中卫市中宁县中宁中学，20</w:t>
      </w:r>
      <w:r>
        <w:rPr>
          <w:rFonts w:asciiTheme="minorEastAsia" w:hAnsiTheme="minorEastAsia"/>
          <w:sz w:val="20"/>
          <w:szCs w:val="20"/>
        </w:rPr>
        <w:t>18</w:t>
      </w:r>
      <w:r>
        <w:rPr>
          <w:rFonts w:hint="eastAsia" w:asciiTheme="minorEastAsia" w:hAnsiTheme="minorEastAsia"/>
          <w:sz w:val="20"/>
          <w:szCs w:val="20"/>
        </w:rPr>
        <w:t>年9月至至</w:t>
      </w:r>
      <w:r>
        <w:rPr>
          <w:rFonts w:asciiTheme="minorEastAsia" w:hAnsiTheme="minorEastAsia"/>
          <w:sz w:val="20"/>
          <w:szCs w:val="20"/>
        </w:rPr>
        <w:t>2019</w:t>
      </w:r>
      <w:r>
        <w:rPr>
          <w:rFonts w:hint="eastAsia" w:asciiTheme="minorEastAsia" w:hAnsiTheme="minorEastAsia"/>
          <w:sz w:val="20"/>
          <w:szCs w:val="20"/>
        </w:rPr>
        <w:t>年6月就读于中国石油大学（北京）地球物理学院，20</w:t>
      </w:r>
      <w:r>
        <w:rPr>
          <w:rFonts w:asciiTheme="minorEastAsia" w:hAnsiTheme="minorEastAsia"/>
          <w:sz w:val="20"/>
          <w:szCs w:val="20"/>
        </w:rPr>
        <w:t>19</w:t>
      </w:r>
      <w:r>
        <w:rPr>
          <w:rFonts w:hint="eastAsia" w:asciiTheme="minorEastAsia" w:hAnsiTheme="minorEastAsia"/>
          <w:sz w:val="20"/>
          <w:szCs w:val="20"/>
        </w:rPr>
        <w:t>年9月至</w:t>
      </w:r>
      <w:r>
        <w:rPr>
          <w:rFonts w:asciiTheme="minorEastAsia" w:hAnsiTheme="minorEastAsia"/>
          <w:sz w:val="20"/>
          <w:szCs w:val="20"/>
        </w:rPr>
        <w:t>2021</w:t>
      </w:r>
      <w:r>
        <w:rPr>
          <w:rFonts w:hint="eastAsia" w:asciiTheme="minorEastAsia" w:hAnsiTheme="minorEastAsia"/>
          <w:sz w:val="20"/>
          <w:szCs w:val="20"/>
        </w:rPr>
        <w:t>年8月，服役于武警安徽省总队某部，2</w:t>
      </w:r>
      <w:r>
        <w:rPr>
          <w:rFonts w:asciiTheme="minorEastAsia" w:hAnsiTheme="minorEastAsia"/>
          <w:sz w:val="20"/>
          <w:szCs w:val="20"/>
        </w:rPr>
        <w:t>021</w:t>
      </w:r>
      <w:r>
        <w:rPr>
          <w:rFonts w:hint="eastAsia" w:asciiTheme="minorEastAsia" w:hAnsiTheme="minorEastAsia"/>
          <w:sz w:val="20"/>
          <w:szCs w:val="20"/>
        </w:rPr>
        <w:t>年9月至今就读于中国石油大学（北京）信息科学与工程学院。大一期间参加新疆支教团，服役期间被评为“四有”优秀士兵、荣获嘉奖一次。20</w:t>
      </w:r>
      <w:r>
        <w:rPr>
          <w:rFonts w:asciiTheme="minorEastAsia" w:hAnsiTheme="minorEastAsia"/>
          <w:sz w:val="20"/>
          <w:szCs w:val="20"/>
        </w:rPr>
        <w:t>20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9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hint="eastAsia" w:asciiTheme="minorEastAsia" w:hAnsiTheme="minorEastAsia"/>
          <w:sz w:val="20"/>
          <w:szCs w:val="20"/>
        </w:rPr>
        <w:t>日提出入党申请，202</w:t>
      </w:r>
      <w:r>
        <w:rPr>
          <w:rFonts w:asciiTheme="minorEastAsia" w:hAnsiTheme="minorEastAsia"/>
          <w:sz w:val="20"/>
          <w:szCs w:val="20"/>
        </w:rPr>
        <w:t>1</w:t>
      </w:r>
      <w:r>
        <w:rPr>
          <w:rFonts w:hint="eastAsia" w:asciiTheme="minorEastAsia" w:hAnsiTheme="minorEastAsia"/>
          <w:sz w:val="20"/>
          <w:szCs w:val="20"/>
        </w:rPr>
        <w:t>年1月</w:t>
      </w:r>
      <w:r>
        <w:rPr>
          <w:rFonts w:asciiTheme="minorEastAsia" w:hAnsiTheme="minorEastAsia"/>
          <w:sz w:val="20"/>
          <w:szCs w:val="20"/>
        </w:rPr>
        <w:t>4</w:t>
      </w:r>
      <w:r>
        <w:rPr>
          <w:rFonts w:hint="eastAsia" w:asciiTheme="minorEastAsia" w:hAnsiTheme="minorEastAsia"/>
          <w:sz w:val="20"/>
          <w:szCs w:val="20"/>
        </w:rPr>
        <w:t>日经党支部研究确定为入党积极分子，2022年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12</w:t>
      </w:r>
      <w:r>
        <w:rPr>
          <w:rFonts w:hint="eastAsia" w:asciiTheme="minorEastAsia" w:hAnsiTheme="minorEastAsia"/>
          <w:sz w:val="20"/>
          <w:szCs w:val="20"/>
        </w:rPr>
        <w:t>日被列为发展对象。政治审查合格，培养联系人为王若暄、张晓萌，2021年12月因党支部人员变动，培养联系人变更为蒋昆、朱家乐，202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6</w:t>
      </w:r>
      <w:r>
        <w:rPr>
          <w:rFonts w:hint="eastAsia" w:asciiTheme="minorEastAsia" w:hAnsiTheme="minorEastAsia"/>
          <w:sz w:val="20"/>
          <w:szCs w:val="20"/>
        </w:rPr>
        <w:t>月因党支部人员变动，培养联系人变更为李文韬、苏星源，202</w:t>
      </w:r>
      <w:r>
        <w:rPr>
          <w:rFonts w:asciiTheme="minorEastAsia" w:hAnsiTheme="minorEastAsia"/>
          <w:sz w:val="20"/>
          <w:szCs w:val="20"/>
        </w:rPr>
        <w:t>2</w:t>
      </w:r>
      <w:r>
        <w:rPr>
          <w:rFonts w:hint="eastAsia" w:asciiTheme="minorEastAsia" w:hAnsiTheme="minorEastAsia"/>
          <w:sz w:val="20"/>
          <w:szCs w:val="20"/>
        </w:rPr>
        <w:t>年1</w:t>
      </w:r>
      <w:r>
        <w:rPr>
          <w:rFonts w:asciiTheme="minorEastAsia" w:hAnsiTheme="minorEastAsia"/>
          <w:sz w:val="20"/>
          <w:szCs w:val="20"/>
        </w:rPr>
        <w:t>0</w:t>
      </w:r>
      <w:r>
        <w:rPr>
          <w:rFonts w:hint="eastAsia" w:asciiTheme="minorEastAsia" w:hAnsiTheme="minorEastAsia"/>
          <w:sz w:val="20"/>
          <w:szCs w:val="20"/>
        </w:rPr>
        <w:t>月因党支部人员变动，培养联系人变更为李尚赫、娄宇昂，入党介绍人为李尚赫、娄宇昂。参加过入党积极分子集中培训和发展对象集中培训，均圆满完成。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Theme="minorEastAsia" w:hAnsiTheme="minorEastAsia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薛名家，男，汉族，2003年7月30日出生，高中学历，黑龙江省哈尔滨市人，籍贯内蒙古自治区赤峰市。2009年9月至2014年7月就读于哈尔滨市铁岭小学，2014年9月至2018年7月就读于哈尔滨市第六十九中学，2018年9月至2021年7月就读于哈尔滨市第九中学（松北校区）。现任中国石油大学（北京）信息科学与工程学院自动化本21-2班团支书</w:t>
      </w:r>
      <w:r>
        <w:rPr>
          <w:rFonts w:hint="eastAsia" w:ascii="宋体" w:hAnsi="宋体"/>
          <w:sz w:val="20"/>
          <w:szCs w:val="20"/>
        </w:rPr>
        <w:t>。</w:t>
      </w:r>
      <w:r>
        <w:rPr>
          <w:rFonts w:hint="eastAsia" w:asciiTheme="minorEastAsia" w:hAnsiTheme="minorEastAsia"/>
          <w:sz w:val="20"/>
          <w:szCs w:val="20"/>
        </w:rPr>
        <w:t>2021年9月10日提出入党申请，2021年9月20日经党支部研究确定为入党积极分子，2022年10月12日被列为发展对象。政治审查合格，培养联系人为王若暄、张晓萌，2021年12月因党支部人员变动，培养联系人变更为蒋昆、朱家乐，2022年6月因党支部人员变动，培养联系人变更为李文韬、苏星源，2022年10月因党支部人员变动，培养联系人变更为李尚赫、娄宇昂，入党介绍人为李尚赫、娄宇昂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400" w:firstLineChars="200"/>
        <w:rPr>
          <w:rFonts w:hint="eastAsia" w:ascii="宋体" w:hAnsi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公示起止时间：2</w:t>
      </w:r>
      <w:r>
        <w:rPr>
          <w:rFonts w:asciiTheme="minorEastAsia" w:hAnsiTheme="minorEastAsia"/>
          <w:sz w:val="20"/>
          <w:szCs w:val="20"/>
        </w:rPr>
        <w:t>022</w:t>
      </w:r>
      <w:r>
        <w:rPr>
          <w:rFonts w:hint="eastAsia" w:asciiTheme="minorEastAsia" w:hAnsiTheme="minorEastAsia"/>
          <w:sz w:val="20"/>
          <w:szCs w:val="20"/>
        </w:rPr>
        <w:t>年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14</w:t>
      </w:r>
      <w:r>
        <w:rPr>
          <w:rFonts w:hint="eastAsia" w:asciiTheme="minorEastAsia" w:hAnsiTheme="minorEastAsia"/>
          <w:sz w:val="20"/>
          <w:szCs w:val="20"/>
        </w:rPr>
        <w:t>日8时至</w:t>
      </w:r>
      <w:r>
        <w:rPr>
          <w:rFonts w:asciiTheme="minorEastAsia" w:hAnsiTheme="minorEastAsia"/>
          <w:sz w:val="20"/>
          <w:szCs w:val="20"/>
        </w:rPr>
        <w:t>11</w:t>
      </w:r>
      <w:r>
        <w:rPr>
          <w:rFonts w:hint="eastAsia" w:asciiTheme="minorEastAsia" w:hAnsiTheme="minorEastAsia"/>
          <w:sz w:val="20"/>
          <w:szCs w:val="20"/>
        </w:rPr>
        <w:t>月</w:t>
      </w:r>
      <w:r>
        <w:rPr>
          <w:rFonts w:asciiTheme="minorEastAsia" w:hAnsiTheme="minorEastAsia"/>
          <w:sz w:val="20"/>
          <w:szCs w:val="20"/>
        </w:rPr>
        <w:t>18</w:t>
      </w:r>
      <w:r>
        <w:rPr>
          <w:rFonts w:hint="eastAsia" w:asciiTheme="minorEastAsia" w:hAnsiTheme="minorEastAsia"/>
          <w:sz w:val="20"/>
          <w:szCs w:val="20"/>
        </w:rPr>
        <w:t>日1</w:t>
      </w:r>
      <w:r>
        <w:rPr>
          <w:rFonts w:asciiTheme="minorEastAsia" w:hAnsiTheme="minorEastAsia"/>
          <w:sz w:val="20"/>
          <w:szCs w:val="20"/>
        </w:rPr>
        <w:t>7</w:t>
      </w:r>
      <w:r>
        <w:rPr>
          <w:rFonts w:hint="eastAsia" w:asciiTheme="minorEastAsia" w:hAnsiTheme="minorEastAsia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公示期间，信息学院自动化本第二党支部和信息学院党委接受党员和群众来电、来信、来访。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right="200"/>
        <w:jc w:val="right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 xml:space="preserve"> 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 xml:space="preserve">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 xml:space="preserve">（盖章）          </w:t>
      </w:r>
    </w:p>
    <w:p>
      <w:pPr>
        <w:topLinePunct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</w:t>
      </w:r>
      <w:bookmarkStart w:id="4" w:name="_GoBack"/>
      <w:r>
        <w:rPr>
          <w:rFonts w:asciiTheme="minorEastAsia" w:hAnsiTheme="minorEastAsia"/>
          <w:sz w:val="20"/>
          <w:szCs w:val="20"/>
        </w:rPr>
        <w:t xml:space="preserve">     </w:t>
      </w:r>
      <w:r>
        <w:rPr>
          <w:rFonts w:hint="eastAsia" w:asciiTheme="minorEastAsia" w:hAnsiTheme="minorEastAsia"/>
          <w:sz w:val="20"/>
          <w:szCs w:val="20"/>
        </w:rPr>
        <w:t xml:space="preserve">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bookmarkEnd w:id="4"/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</w:p>
    <w:p>
      <w:pPr>
        <w:widowControl/>
        <w:jc w:val="left"/>
        <w:rPr>
          <w:rFonts w:asciiTheme="minorEastAsia" w:hAnsiTheme="minorEastAsia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00716D25"/>
    <w:rsid w:val="001E2AC3"/>
    <w:rsid w:val="003233E3"/>
    <w:rsid w:val="00325318"/>
    <w:rsid w:val="003D05D6"/>
    <w:rsid w:val="00446AFC"/>
    <w:rsid w:val="004717D2"/>
    <w:rsid w:val="004C6473"/>
    <w:rsid w:val="005A16E6"/>
    <w:rsid w:val="006167DF"/>
    <w:rsid w:val="006E1228"/>
    <w:rsid w:val="00716D25"/>
    <w:rsid w:val="00B64116"/>
    <w:rsid w:val="00D1443D"/>
    <w:rsid w:val="00DF5737"/>
    <w:rsid w:val="00E86891"/>
    <w:rsid w:val="00FA6C33"/>
    <w:rsid w:val="25973F9C"/>
    <w:rsid w:val="696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1747</Words>
  <Characters>2001</Characters>
  <Lines>14</Lines>
  <Paragraphs>4</Paragraphs>
  <TotalTime>192</TotalTime>
  <ScaleCrop>false</ScaleCrop>
  <LinksUpToDate>false</LinksUpToDate>
  <CharactersWithSpaces>2082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2022-04-25T04:16:00Z</dcterms:created>
  <dc:creator>DearPYY</dc:creator>
  <cp:lastModifiedBy>Lyndelle</cp:lastModifiedBy>
  <dcterms:modified xsi:type="dcterms:W3CDTF">2022-11-21T12:06:40Z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A1FD9FBABB9141958A68048C095DD4B5</vt:lpwstr>
  </property>
</Properties>
</file>